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57" w:rsidRDefault="00275B57" w:rsidP="00275B57">
      <w:pPr>
        <w:jc w:val="both"/>
        <w:rPr>
          <w:sz w:val="22"/>
          <w:szCs w:val="22"/>
        </w:rPr>
      </w:pPr>
    </w:p>
    <w:p w:rsidR="00275B57" w:rsidRDefault="00275B57" w:rsidP="00275B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75B57" w:rsidRDefault="00275B57" w:rsidP="00275B5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275B57" w:rsidRDefault="00275B57" w:rsidP="00275B5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75B57" w:rsidRDefault="00275B57" w:rsidP="00275B57">
      <w:pPr>
        <w:rPr>
          <w:sz w:val="28"/>
          <w:szCs w:val="28"/>
        </w:rPr>
      </w:pPr>
    </w:p>
    <w:p w:rsidR="00275B57" w:rsidRDefault="00275B57" w:rsidP="00275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5B57" w:rsidRDefault="00275B57" w:rsidP="00275B57">
      <w:pPr>
        <w:jc w:val="center"/>
        <w:rPr>
          <w:b/>
          <w:sz w:val="28"/>
          <w:szCs w:val="28"/>
        </w:rPr>
      </w:pPr>
    </w:p>
    <w:p w:rsidR="00275B57" w:rsidRDefault="00275B57" w:rsidP="00275B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165 -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275B57" w:rsidRDefault="00275B57" w:rsidP="00275B57">
      <w:pPr>
        <w:jc w:val="center"/>
        <w:rPr>
          <w:b/>
          <w:sz w:val="28"/>
          <w:szCs w:val="28"/>
        </w:rPr>
      </w:pPr>
    </w:p>
    <w:p w:rsidR="00275B57" w:rsidRPr="00A8433C" w:rsidRDefault="00275B57" w:rsidP="00275B57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275B57" w:rsidRDefault="00275B57" w:rsidP="00275B57"/>
    <w:p w:rsidR="00275B57" w:rsidRPr="00536D08" w:rsidRDefault="00275B57" w:rsidP="00275B57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275B57" w:rsidRPr="00536D08" w:rsidRDefault="00275B57" w:rsidP="00275B57">
      <w:pPr>
        <w:jc w:val="both"/>
        <w:rPr>
          <w:sz w:val="26"/>
          <w:szCs w:val="26"/>
        </w:rPr>
      </w:pPr>
    </w:p>
    <w:p w:rsidR="00275B57" w:rsidRPr="00536D08" w:rsidRDefault="00275B57" w:rsidP="00275B57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275B57" w:rsidRPr="00D228DD" w:rsidRDefault="00275B57" w:rsidP="00275B57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кадастровый номер уточняемого земел</w:t>
      </w:r>
      <w:r>
        <w:rPr>
          <w:sz w:val="26"/>
          <w:szCs w:val="26"/>
        </w:rPr>
        <w:t>ьного участка – 56:11:0301027:84</w:t>
      </w:r>
      <w:r w:rsidRPr="00D228DD">
        <w:rPr>
          <w:sz w:val="26"/>
          <w:szCs w:val="26"/>
        </w:rPr>
        <w:t>;</w:t>
      </w:r>
    </w:p>
    <w:p w:rsidR="00275B57" w:rsidRPr="00D228DD" w:rsidRDefault="00275B57" w:rsidP="00275B57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ориентировочная площадь земельного участка – </w:t>
      </w:r>
      <w:r w:rsidRPr="00B7044E">
        <w:rPr>
          <w:sz w:val="26"/>
          <w:szCs w:val="26"/>
        </w:rPr>
        <w:t>964</w:t>
      </w:r>
      <w:r w:rsidRPr="00D228DD">
        <w:rPr>
          <w:sz w:val="26"/>
          <w:szCs w:val="26"/>
        </w:rPr>
        <w:t>,0 кв.</w:t>
      </w:r>
      <w:r w:rsidRPr="00B7044E">
        <w:rPr>
          <w:sz w:val="26"/>
          <w:szCs w:val="26"/>
        </w:rPr>
        <w:t xml:space="preserve"> </w:t>
      </w:r>
      <w:r w:rsidRPr="00D228DD">
        <w:rPr>
          <w:sz w:val="26"/>
          <w:szCs w:val="26"/>
        </w:rPr>
        <w:t>м;</w:t>
      </w:r>
    </w:p>
    <w:p w:rsidR="00275B57" w:rsidRPr="00D228DD" w:rsidRDefault="00275B57" w:rsidP="00275B57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</w:t>
      </w:r>
      <w:r>
        <w:rPr>
          <w:sz w:val="26"/>
          <w:szCs w:val="26"/>
        </w:rPr>
        <w:t>Щорса</w:t>
      </w:r>
      <w:r w:rsidRPr="00D228DD">
        <w:rPr>
          <w:sz w:val="26"/>
          <w:szCs w:val="26"/>
        </w:rPr>
        <w:t xml:space="preserve"> дом </w:t>
      </w:r>
      <w:r>
        <w:rPr>
          <w:sz w:val="26"/>
          <w:szCs w:val="26"/>
        </w:rPr>
        <w:t>27</w:t>
      </w:r>
      <w:r w:rsidRPr="00D228DD">
        <w:rPr>
          <w:sz w:val="26"/>
          <w:szCs w:val="26"/>
        </w:rPr>
        <w:t xml:space="preserve">    </w:t>
      </w:r>
    </w:p>
    <w:p w:rsidR="00275B57" w:rsidRPr="00536D08" w:rsidRDefault="00275B57" w:rsidP="00275B5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275B57" w:rsidRDefault="00275B57" w:rsidP="00275B5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275B57" w:rsidRPr="00536D08" w:rsidRDefault="00275B57" w:rsidP="00275B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2.Шиктыбаевой Жанне </w:t>
      </w:r>
      <w:proofErr w:type="spellStart"/>
      <w:r>
        <w:rPr>
          <w:sz w:val="26"/>
          <w:szCs w:val="26"/>
        </w:rPr>
        <w:t>Жанзаковне</w:t>
      </w:r>
      <w:proofErr w:type="spellEnd"/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09.09.2017 года. </w:t>
      </w:r>
    </w:p>
    <w:p w:rsidR="00275B57" w:rsidRPr="00536D08" w:rsidRDefault="00275B57" w:rsidP="00275B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275B57" w:rsidRPr="00536D08" w:rsidRDefault="00275B57" w:rsidP="00275B57">
      <w:pPr>
        <w:jc w:val="both"/>
        <w:rPr>
          <w:sz w:val="26"/>
          <w:szCs w:val="26"/>
        </w:rPr>
      </w:pPr>
    </w:p>
    <w:p w:rsidR="00275B57" w:rsidRDefault="00275B57" w:rsidP="00275B5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275B57" w:rsidRDefault="00275B57" w:rsidP="00275B57">
      <w:pPr>
        <w:jc w:val="both"/>
        <w:rPr>
          <w:sz w:val="26"/>
          <w:szCs w:val="26"/>
        </w:rPr>
      </w:pPr>
    </w:p>
    <w:p w:rsidR="00275B57" w:rsidRDefault="00275B57" w:rsidP="00275B57">
      <w:pPr>
        <w:jc w:val="both"/>
      </w:pPr>
    </w:p>
    <w:p w:rsidR="00022C57" w:rsidRPr="00275B57" w:rsidRDefault="00275B57" w:rsidP="00275B57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Шиктыбаевой</w:t>
      </w:r>
      <w:proofErr w:type="spellEnd"/>
      <w:r>
        <w:rPr>
          <w:sz w:val="22"/>
          <w:szCs w:val="22"/>
        </w:rPr>
        <w:t xml:space="preserve"> Ж.Ж., в дело</w:t>
      </w:r>
      <w:bookmarkStart w:id="0" w:name="_GoBack"/>
      <w:bookmarkEnd w:id="0"/>
    </w:p>
    <w:sectPr w:rsidR="00022C57" w:rsidRPr="0027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C0"/>
    <w:rsid w:val="00275B57"/>
    <w:rsid w:val="006631AC"/>
    <w:rsid w:val="008C5498"/>
    <w:rsid w:val="00F2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Krokoz™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2016-02-25T14:25:00Z</dcterms:created>
  <dcterms:modified xsi:type="dcterms:W3CDTF">2016-02-25T14:25:00Z</dcterms:modified>
</cp:coreProperties>
</file>